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FB2730" w:rsidRPr="00FB2730" w:rsidRDefault="00FB2730" w:rsidP="00FB2730">
      <w:pPr>
        <w:tabs>
          <w:tab w:val="left" w:pos="4032"/>
        </w:tabs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FB2730">
        <w:rPr>
          <w:b/>
          <w:bCs/>
          <w:color w:val="000000"/>
          <w:sz w:val="22"/>
          <w:szCs w:val="22"/>
        </w:rPr>
        <w:t xml:space="preserve">sukcesywną dostawę  materiałów biurowych dla Zachodniopomorskiej Wojewódzkiej Komendy OHP w Szczecinie w ramach budżetu </w:t>
      </w:r>
      <w:proofErr w:type="spellStart"/>
      <w:r w:rsidRPr="00FB2730">
        <w:rPr>
          <w:b/>
          <w:bCs/>
          <w:color w:val="000000"/>
          <w:sz w:val="22"/>
          <w:szCs w:val="22"/>
        </w:rPr>
        <w:t>ZWK</w:t>
      </w:r>
      <w:proofErr w:type="spellEnd"/>
      <w:r w:rsidRPr="00FB2730">
        <w:rPr>
          <w:b/>
          <w:bCs/>
          <w:color w:val="000000"/>
          <w:sz w:val="22"/>
          <w:szCs w:val="22"/>
        </w:rPr>
        <w:t xml:space="preserve"> OHP, Funduszu Pracy, utrzymania rezultatów projektu „OHP jako realizator usług rynku pracy oraz Erasmus+” w podziale na części.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  <w:bookmarkStart w:id="0" w:name="_GoBack"/>
      <w:bookmarkEnd w:id="0"/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DAA" w:rsidRDefault="00221DAA">
      <w:r>
        <w:separator/>
      </w:r>
    </w:p>
  </w:endnote>
  <w:endnote w:type="continuationSeparator" w:id="0">
    <w:p w:rsidR="00221DAA" w:rsidRDefault="0022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DAA" w:rsidRDefault="00221DAA">
      <w:r>
        <w:separator/>
      </w:r>
    </w:p>
  </w:footnote>
  <w:footnote w:type="continuationSeparator" w:id="0">
    <w:p w:rsidR="00221DAA" w:rsidRDefault="00221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9F" w:rsidRPr="001A429F" w:rsidRDefault="001A429F" w:rsidP="001A429F">
    <w:pPr>
      <w:tabs>
        <w:tab w:val="center" w:pos="4536"/>
        <w:tab w:val="right" w:pos="9072"/>
      </w:tabs>
    </w:pPr>
    <w:proofErr w:type="spellStart"/>
    <w:r w:rsidRPr="001A429F">
      <w:rPr>
        <w:sz w:val="22"/>
        <w:szCs w:val="22"/>
      </w:rPr>
      <w:t>ZWK</w:t>
    </w:r>
    <w:proofErr w:type="spellEnd"/>
    <w:r w:rsidRPr="001A429F">
      <w:rPr>
        <w:sz w:val="22"/>
        <w:szCs w:val="22"/>
      </w:rPr>
      <w:t xml:space="preserve">. </w:t>
    </w:r>
    <w:proofErr w:type="spellStart"/>
    <w:r w:rsidRPr="001A429F">
      <w:rPr>
        <w:sz w:val="22"/>
        <w:szCs w:val="22"/>
      </w:rPr>
      <w:t>SZP</w:t>
    </w:r>
    <w:proofErr w:type="spellEnd"/>
    <w:r w:rsidRPr="001A429F">
      <w:rPr>
        <w:sz w:val="22"/>
        <w:szCs w:val="22"/>
      </w:rPr>
      <w:t xml:space="preserve">. </w:t>
    </w:r>
    <w:r w:rsidR="00FB2730">
      <w:rPr>
        <w:sz w:val="22"/>
        <w:szCs w:val="22"/>
      </w:rPr>
      <w:t>273.4</w:t>
    </w:r>
    <w:r w:rsidRPr="001A429F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12</cp:revision>
  <cp:lastPrinted>2015-10-22T12:51:00Z</cp:lastPrinted>
  <dcterms:created xsi:type="dcterms:W3CDTF">2016-11-20T18:13:00Z</dcterms:created>
  <dcterms:modified xsi:type="dcterms:W3CDTF">2017-03-01T13:59:00Z</dcterms:modified>
</cp:coreProperties>
</file>